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0349" w14:textId="77777777" w:rsidR="00DF08FB" w:rsidRDefault="00DF08FB">
      <w:pPr>
        <w:widowControl/>
        <w:jc w:val="left"/>
        <w:rPr>
          <w:sz w:val="20"/>
          <w:szCs w:val="20"/>
        </w:rPr>
      </w:pPr>
    </w:p>
    <w:p w14:paraId="116CF2E5" w14:textId="77777777" w:rsidR="00DF08FB" w:rsidRDefault="00DF08FB" w:rsidP="00DF08FB">
      <w:pPr>
        <w:autoSpaceDE w:val="0"/>
        <w:autoSpaceDN w:val="0"/>
        <w:adjustRightInd w:val="0"/>
        <w:rPr>
          <w:sz w:val="20"/>
          <w:szCs w:val="20"/>
        </w:rPr>
      </w:pPr>
    </w:p>
    <w:p w14:paraId="1BAEF9E9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2B61465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山武市市民提案型交流のまちづくり推進事業実績報告書</w:t>
      </w:r>
    </w:p>
    <w:p w14:paraId="3E393BBC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4B57B5B" w14:textId="77777777" w:rsidR="00DF08FB" w:rsidRDefault="00DF08FB" w:rsidP="00DF08F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14:paraId="314A26A7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4B9B149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山武市長</w:t>
      </w:r>
    </w:p>
    <w:p w14:paraId="62D2DE1D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E9FD8E6" w14:textId="77777777" w:rsidR="00DF08FB" w:rsidRDefault="00DF08FB" w:rsidP="00DF08FB">
      <w:pPr>
        <w:autoSpaceDE w:val="0"/>
        <w:autoSpaceDN w:val="0"/>
        <w:adjustRightInd w:val="0"/>
        <w:ind w:left="3360" w:firstLine="840"/>
        <w:rPr>
          <w:sz w:val="20"/>
          <w:szCs w:val="20"/>
        </w:rPr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</w:p>
    <w:p w14:paraId="6550CBA4" w14:textId="77777777" w:rsidR="00DF08FB" w:rsidRDefault="00DF08FB" w:rsidP="00DF08FB">
      <w:pPr>
        <w:autoSpaceDE w:val="0"/>
        <w:autoSpaceDN w:val="0"/>
        <w:adjustRightInd w:val="0"/>
        <w:ind w:left="3360" w:firstLine="840"/>
        <w:rPr>
          <w:sz w:val="20"/>
          <w:szCs w:val="20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団体名</w:t>
      </w:r>
      <w:r>
        <w:t>)</w:t>
      </w:r>
    </w:p>
    <w:p w14:paraId="67A1357B" w14:textId="77777777" w:rsidR="00DF08FB" w:rsidRDefault="00DF08FB" w:rsidP="00DF08FB">
      <w:pPr>
        <w:autoSpaceDE w:val="0"/>
        <w:autoSpaceDN w:val="0"/>
        <w:adjustRightInd w:val="0"/>
        <w:ind w:left="3360" w:firstLineChars="600" w:firstLine="1260"/>
        <w:rPr>
          <w:sz w:val="20"/>
          <w:szCs w:val="20"/>
        </w:rPr>
      </w:pPr>
      <w:r>
        <w:t>(</w:t>
      </w:r>
      <w:r>
        <w:rPr>
          <w:rFonts w:hint="eastAsia"/>
        </w:rPr>
        <w:t>代表者</w:t>
      </w:r>
      <w:r>
        <w:t>)</w:t>
      </w:r>
      <w:r w:rsidR="00830175">
        <w:rPr>
          <w:rFonts w:hint="eastAsia"/>
        </w:rPr>
        <w:t xml:space="preserve">　　　　　　　　　　　　　</w:t>
      </w:r>
    </w:p>
    <w:p w14:paraId="2E8DA6E5" w14:textId="77777777" w:rsidR="00DF08FB" w:rsidRDefault="00DF08FB" w:rsidP="00DF08FB">
      <w:pPr>
        <w:autoSpaceDE w:val="0"/>
        <w:autoSpaceDN w:val="0"/>
        <w:adjustRightInd w:val="0"/>
        <w:ind w:left="3360" w:firstLineChars="600" w:firstLine="1260"/>
        <w:rPr>
          <w:sz w:val="20"/>
          <w:szCs w:val="20"/>
        </w:rPr>
      </w:pPr>
      <w:r>
        <w:t>(</w:t>
      </w:r>
      <w:r>
        <w:rPr>
          <w:rFonts w:hint="eastAsia"/>
        </w:rPr>
        <w:t>連絡先</w:t>
      </w:r>
      <w:r>
        <w:t>)</w:t>
      </w:r>
    </w:p>
    <w:p w14:paraId="0B4878A9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6499A39" w14:textId="77777777" w:rsidR="00731BCA" w:rsidRDefault="00731BCA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0AE6AB5" w14:textId="77777777" w:rsidR="00A3000A" w:rsidRDefault="00A3000A" w:rsidP="00A3000A">
      <w:pPr>
        <w:autoSpaceDE w:val="0"/>
        <w:autoSpaceDN w:val="0"/>
        <w:adjustRightInd w:val="0"/>
        <w:jc w:val="left"/>
      </w:pPr>
      <w:r>
        <w:rPr>
          <w:rFonts w:hint="eastAsia"/>
        </w:rPr>
        <w:t>□スタート部門</w:t>
      </w:r>
      <w:r>
        <w:t>(</w:t>
      </w:r>
      <w:r>
        <w:rPr>
          <w:rFonts w:hint="eastAsia"/>
        </w:rPr>
        <w:t>補助金額</w:t>
      </w:r>
      <w:r>
        <w:t>100,000</w:t>
      </w:r>
      <w:r>
        <w:rPr>
          <w:rFonts w:hint="eastAsia"/>
        </w:rPr>
        <w:t>円限度</w:t>
      </w:r>
      <w:r>
        <w:t>)</w:t>
      </w:r>
    </w:p>
    <w:p w14:paraId="3E4047BE" w14:textId="77777777" w:rsidR="00A3000A" w:rsidRDefault="00A3000A" w:rsidP="00A3000A">
      <w:pPr>
        <w:autoSpaceDE w:val="0"/>
        <w:autoSpaceDN w:val="0"/>
        <w:adjustRightInd w:val="0"/>
        <w:jc w:val="left"/>
      </w:pPr>
      <w:r>
        <w:rPr>
          <w:rFonts w:hint="eastAsia"/>
        </w:rPr>
        <w:t>□</w:t>
      </w:r>
      <w:r w:rsidR="00F86787">
        <w:rPr>
          <w:rFonts w:hint="eastAsia"/>
        </w:rPr>
        <w:t>チャレンジ</w:t>
      </w:r>
      <w:r>
        <w:rPr>
          <w:rFonts w:hint="eastAsia"/>
        </w:rPr>
        <w:t>部門</w:t>
      </w:r>
      <w:r>
        <w:t>(</w:t>
      </w:r>
      <w:r>
        <w:rPr>
          <w:rFonts w:hint="eastAsia"/>
        </w:rPr>
        <w:t>補助金額</w:t>
      </w:r>
      <w:r>
        <w:t>300,000</w:t>
      </w:r>
      <w:r>
        <w:rPr>
          <w:rFonts w:hint="eastAsia"/>
        </w:rPr>
        <w:t>円限度</w:t>
      </w:r>
      <w:r>
        <w:t>)</w:t>
      </w:r>
    </w:p>
    <w:p w14:paraId="430D2163" w14:textId="77777777" w:rsidR="00A3000A" w:rsidRDefault="006C090A" w:rsidP="00A3000A">
      <w:pPr>
        <w:autoSpaceDE w:val="0"/>
        <w:autoSpaceDN w:val="0"/>
        <w:adjustRightInd w:val="0"/>
        <w:jc w:val="left"/>
      </w:pPr>
      <w:r>
        <w:rPr>
          <w:rFonts w:hint="eastAsia"/>
        </w:rPr>
        <w:t>□協働部門</w:t>
      </w:r>
      <w:r w:rsidR="00A3000A">
        <w:t>(</w:t>
      </w:r>
      <w:r w:rsidR="00A3000A">
        <w:rPr>
          <w:rFonts w:hint="eastAsia"/>
        </w:rPr>
        <w:t>補助金額</w:t>
      </w:r>
      <w:r w:rsidR="00A3000A">
        <w:t>500,000</w:t>
      </w:r>
      <w:r w:rsidR="00A3000A">
        <w:rPr>
          <w:rFonts w:hint="eastAsia"/>
        </w:rPr>
        <w:t>円限度</w:t>
      </w:r>
      <w:r w:rsidR="00A3000A">
        <w:t>)</w:t>
      </w:r>
    </w:p>
    <w:p w14:paraId="69C69E57" w14:textId="77777777" w:rsidR="00731BCA" w:rsidRPr="006C090A" w:rsidRDefault="00731BCA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3B56579" w14:textId="77777777" w:rsidR="00731BCA" w:rsidRDefault="00731BCA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1027BB7" w14:textId="77777777" w:rsidR="00731BCA" w:rsidRDefault="00731BCA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751147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年　　月　　日付け　　　　　第　　　号で、交付決定のあった　　　　年度山武市市民提案型交流のまちづくり推進事業について、山武市補助金等交付規則第</w:t>
      </w:r>
      <w:r>
        <w:t>13</w:t>
      </w:r>
      <w:r>
        <w:rPr>
          <w:rFonts w:hint="eastAsia"/>
        </w:rPr>
        <w:t>条の規定により、下記のとおりその実績を報告します。</w:t>
      </w:r>
    </w:p>
    <w:p w14:paraId="3C8BE6A9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E1CC6C5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14:paraId="11026A8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4BE8E26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事業の目的及び内容</w:t>
      </w:r>
    </w:p>
    <w:p w14:paraId="3D60030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事業活動報告書</w:t>
      </w:r>
      <w:r>
        <w:t>(</w:t>
      </w:r>
      <w:r>
        <w:rPr>
          <w:rFonts w:hint="eastAsia"/>
        </w:rPr>
        <w:t>別紙</w:t>
      </w:r>
      <w:r>
        <w:t>1)</w:t>
      </w:r>
      <w:r>
        <w:rPr>
          <w:rFonts w:hint="eastAsia"/>
        </w:rPr>
        <w:t>のとおり</w:t>
      </w:r>
    </w:p>
    <w:p w14:paraId="275FDD8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3C19B25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事業の経費の総額及び内容</w:t>
      </w:r>
    </w:p>
    <w:p w14:paraId="5569A8E4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事業収支決算書</w:t>
      </w:r>
      <w:r>
        <w:t>(</w:t>
      </w:r>
      <w:r>
        <w:rPr>
          <w:rFonts w:hint="eastAsia"/>
        </w:rPr>
        <w:t>別紙</w:t>
      </w:r>
      <w:r>
        <w:t>2)</w:t>
      </w:r>
      <w:r>
        <w:rPr>
          <w:rFonts w:hint="eastAsia"/>
        </w:rPr>
        <w:t>のとおり</w:t>
      </w:r>
    </w:p>
    <w:p w14:paraId="5181137C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FD56206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添付書類</w:t>
      </w:r>
    </w:p>
    <w:p w14:paraId="181E623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経費を支払ったことを証する書類</w:t>
      </w:r>
      <w:r>
        <w:t>(</w:t>
      </w:r>
      <w:r>
        <w:rPr>
          <w:rFonts w:hint="eastAsia"/>
        </w:rPr>
        <w:t>領収書の写し</w:t>
      </w:r>
      <w:r>
        <w:t>)</w:t>
      </w:r>
    </w:p>
    <w:p w14:paraId="60A99564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事業概要が確認することができる資料</w:t>
      </w:r>
      <w:r>
        <w:t>(</w:t>
      </w:r>
      <w:r>
        <w:rPr>
          <w:rFonts w:hint="eastAsia"/>
        </w:rPr>
        <w:t>写真等</w:t>
      </w:r>
      <w:r>
        <w:t>)</w:t>
      </w:r>
    </w:p>
    <w:p w14:paraId="64D501E1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その他市長が必要と認める書類</w:t>
      </w:r>
    </w:p>
    <w:p w14:paraId="5AB60BCC" w14:textId="77777777" w:rsidR="00DF08FB" w:rsidRDefault="00DF08F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EF8301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別紙</w:t>
      </w:r>
      <w:r>
        <w:t>1</w:t>
      </w:r>
    </w:p>
    <w:p w14:paraId="4381747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85CB392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事業活動報告書</w:t>
      </w:r>
    </w:p>
    <w:p w14:paraId="7761BB6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F08FB" w14:paraId="475DDBA2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B60718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事業の名称</w:t>
            </w:r>
          </w:p>
        </w:tc>
        <w:tc>
          <w:tcPr>
            <w:tcW w:w="4252" w:type="dxa"/>
          </w:tcPr>
          <w:p w14:paraId="3DF050F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21E8A36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6BFA48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事業の目的</w:t>
            </w:r>
          </w:p>
        </w:tc>
        <w:tc>
          <w:tcPr>
            <w:tcW w:w="4252" w:type="dxa"/>
          </w:tcPr>
          <w:p w14:paraId="31179E3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4CECF70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8A923B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活動の状況</w:t>
            </w:r>
          </w:p>
        </w:tc>
        <w:tc>
          <w:tcPr>
            <w:tcW w:w="4252" w:type="dxa"/>
          </w:tcPr>
          <w:p w14:paraId="2BCC051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9619B05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9CD00E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</w:t>
            </w:r>
            <w:r>
              <w:rPr>
                <w:sz w:val="19"/>
                <w:szCs w:val="19"/>
              </w:rPr>
              <w:t>PR</w:t>
            </w:r>
            <w:r>
              <w:rPr>
                <w:rFonts w:hint="eastAsia"/>
                <w:sz w:val="19"/>
                <w:szCs w:val="19"/>
              </w:rPr>
              <w:t>方法</w:t>
            </w:r>
          </w:p>
        </w:tc>
        <w:tc>
          <w:tcPr>
            <w:tcW w:w="4252" w:type="dxa"/>
          </w:tcPr>
          <w:p w14:paraId="08A7D34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E36832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2084E03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事業を行った成果</w:t>
            </w:r>
          </w:p>
        </w:tc>
        <w:tc>
          <w:tcPr>
            <w:tcW w:w="4252" w:type="dxa"/>
          </w:tcPr>
          <w:p w14:paraId="2499755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84F304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C519FF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着手及び完了年月日</w:t>
            </w:r>
          </w:p>
        </w:tc>
        <w:tc>
          <w:tcPr>
            <w:tcW w:w="4252" w:type="dxa"/>
          </w:tcPr>
          <w:p w14:paraId="6272C728" w14:textId="77777777" w:rsidR="00DF08FB" w:rsidRDefault="00DF08FB" w:rsidP="00DC42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年　　月　　日～　　　　年　　月　　日　</w:t>
            </w:r>
          </w:p>
        </w:tc>
      </w:tr>
      <w:tr w:rsidR="00DF08FB" w14:paraId="179C1BBA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40FB2EF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活動実施地域・場所</w:t>
            </w:r>
          </w:p>
          <w:p w14:paraId="7F449AA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図面添付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4252" w:type="dxa"/>
          </w:tcPr>
          <w:p w14:paraId="05EE075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57466F64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5AE06BD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補助金交付決定額</w:t>
            </w:r>
          </w:p>
          <w:p w14:paraId="6E96C71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／事業費決算額</w:t>
            </w:r>
          </w:p>
          <w:p w14:paraId="296093F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 w:rsidR="00592970">
              <w:rPr>
                <w:rFonts w:hint="eastAsia"/>
                <w:sz w:val="19"/>
                <w:szCs w:val="19"/>
              </w:rPr>
              <w:t>支出済額のうち</w:t>
            </w:r>
            <w:r>
              <w:rPr>
                <w:rFonts w:hint="eastAsia"/>
                <w:sz w:val="19"/>
                <w:szCs w:val="19"/>
              </w:rPr>
              <w:t>補助対象経費額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4252" w:type="dxa"/>
          </w:tcPr>
          <w:p w14:paraId="79199065" w14:textId="77777777" w:rsidR="00DF08FB" w:rsidRDefault="00DF08FB" w:rsidP="00DC4211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円　　　　　　　　　　　</w:t>
            </w:r>
          </w:p>
          <w:p w14:paraId="64C563D5" w14:textId="77777777" w:rsidR="00DF08FB" w:rsidRDefault="00DF08FB" w:rsidP="00DC4211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／　　　　　　　　円　　</w:t>
            </w:r>
          </w:p>
          <w:p w14:paraId="0393C703" w14:textId="77777777" w:rsidR="00DF08FB" w:rsidRDefault="00DF08FB" w:rsidP="00DC42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　　　　　　　　　円</w:t>
            </w:r>
            <w:r>
              <w:rPr>
                <w:sz w:val="19"/>
                <w:szCs w:val="19"/>
              </w:rPr>
              <w:t xml:space="preserve">)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442C3D19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030C5E4" w14:textId="77777777" w:rsidR="00DF08FB" w:rsidRDefault="00DF08F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A24A58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別紙</w:t>
      </w:r>
      <w:r>
        <w:t>2</w:t>
      </w:r>
    </w:p>
    <w:p w14:paraId="0AEFF774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事業収支決算書</w:t>
      </w:r>
    </w:p>
    <w:p w14:paraId="32F4DFD4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</w:t>
      </w:r>
    </w:p>
    <w:p w14:paraId="773B94D0" w14:textId="77777777" w:rsidR="00DF08FB" w:rsidRDefault="00DF08FB" w:rsidP="00DF08F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DF08FB" w14:paraId="36D42BC2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14:paraId="43C8F6BC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1417" w:type="dxa"/>
          </w:tcPr>
          <w:p w14:paraId="0FAE57DA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予算額</w:t>
            </w:r>
          </w:p>
        </w:tc>
        <w:tc>
          <w:tcPr>
            <w:tcW w:w="1417" w:type="dxa"/>
          </w:tcPr>
          <w:p w14:paraId="2E6CF999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収入済額</w:t>
            </w:r>
          </w:p>
        </w:tc>
        <w:tc>
          <w:tcPr>
            <w:tcW w:w="1417" w:type="dxa"/>
          </w:tcPr>
          <w:p w14:paraId="25B02D4A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差引増減</w:t>
            </w:r>
          </w:p>
        </w:tc>
        <w:tc>
          <w:tcPr>
            <w:tcW w:w="1417" w:type="dxa"/>
          </w:tcPr>
          <w:p w14:paraId="72C62707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積算根拠</w:t>
            </w:r>
          </w:p>
        </w:tc>
      </w:tr>
      <w:tr w:rsidR="00DF08FB" w14:paraId="4FE817A0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</w:tcPr>
          <w:p w14:paraId="049F80D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事業実施に伴い生じる収入</w:t>
            </w:r>
          </w:p>
        </w:tc>
        <w:tc>
          <w:tcPr>
            <w:tcW w:w="1417" w:type="dxa"/>
          </w:tcPr>
          <w:p w14:paraId="761E063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78E0D3C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4295FD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24FBB1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7CA1DD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1A4914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15DF3064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5028F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43FA3B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879124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7BF035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05F0CAE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8C0A5E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21671635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CBC3E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合計　　　①</w:t>
            </w:r>
          </w:p>
        </w:tc>
        <w:tc>
          <w:tcPr>
            <w:tcW w:w="1417" w:type="dxa"/>
          </w:tcPr>
          <w:p w14:paraId="462823D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0CF2DA6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BB1C94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E82BE0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8BFA55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14:paraId="61A856F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市補助金　　　　　　②</w:t>
            </w:r>
          </w:p>
          <w:p w14:paraId="121D44B5" w14:textId="77777777" w:rsidR="00DF08FB" w:rsidRDefault="00DF08FB" w:rsidP="00B94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 w:rsidR="00EA49F5">
              <w:rPr>
                <w:rFonts w:hint="eastAsia"/>
                <w:sz w:val="19"/>
                <w:szCs w:val="19"/>
              </w:rPr>
              <w:t>⑥</w:t>
            </w:r>
            <w:r w:rsidR="00592970">
              <w:rPr>
                <w:rFonts w:hint="eastAsia"/>
                <w:sz w:val="19"/>
                <w:szCs w:val="19"/>
              </w:rPr>
              <w:t>－①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417" w:type="dxa"/>
          </w:tcPr>
          <w:p w14:paraId="07E19AB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74F9127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246D4C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25D6C8C" w14:textId="77777777" w:rsidR="00DF08FB" w:rsidRDefault="007F1923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限度額</w:t>
            </w:r>
            <w:r w:rsidR="00A3000A">
              <w:rPr>
                <w:sz w:val="20"/>
                <w:szCs w:val="20"/>
              </w:rPr>
              <w:t>1</w:t>
            </w:r>
            <w:r w:rsidR="00830175">
              <w:rPr>
                <w:sz w:val="20"/>
                <w:szCs w:val="20"/>
              </w:rPr>
              <w:t>00,000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sz w:val="20"/>
                <w:szCs w:val="20"/>
              </w:rPr>
              <w:t>(</w:t>
            </w:r>
            <w:r w:rsidR="00DE338A">
              <w:rPr>
                <w:rFonts w:hint="eastAsia"/>
                <w:sz w:val="20"/>
                <w:szCs w:val="20"/>
              </w:rPr>
              <w:t>スタート</w:t>
            </w:r>
            <w:r>
              <w:rPr>
                <w:rFonts w:hint="eastAsia"/>
                <w:sz w:val="20"/>
                <w:szCs w:val="20"/>
              </w:rPr>
              <w:t>部門</w:t>
            </w:r>
            <w:r>
              <w:rPr>
                <w:sz w:val="20"/>
                <w:szCs w:val="20"/>
              </w:rPr>
              <w:t>)</w:t>
            </w:r>
          </w:p>
          <w:p w14:paraId="151A0EAE" w14:textId="77777777" w:rsidR="007F1923" w:rsidRDefault="007F1923" w:rsidP="00BE5C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限度額</w:t>
            </w:r>
            <w:r w:rsidR="00A3000A">
              <w:rPr>
                <w:sz w:val="20"/>
                <w:szCs w:val="20"/>
              </w:rPr>
              <w:t>3</w:t>
            </w:r>
            <w:r w:rsidR="00830175">
              <w:rPr>
                <w:sz w:val="20"/>
                <w:szCs w:val="20"/>
              </w:rPr>
              <w:t>00,000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sz w:val="20"/>
                <w:szCs w:val="20"/>
              </w:rPr>
              <w:t>(</w:t>
            </w:r>
            <w:r w:rsidR="00F86787">
              <w:rPr>
                <w:rFonts w:hint="eastAsia"/>
                <w:sz w:val="20"/>
                <w:szCs w:val="20"/>
              </w:rPr>
              <w:t>チャレンジ</w:t>
            </w:r>
            <w:r>
              <w:rPr>
                <w:rFonts w:hint="eastAsia"/>
                <w:sz w:val="20"/>
                <w:szCs w:val="20"/>
              </w:rPr>
              <w:t>部門</w:t>
            </w:r>
            <w:r>
              <w:rPr>
                <w:sz w:val="20"/>
                <w:szCs w:val="20"/>
              </w:rPr>
              <w:t>)</w:t>
            </w:r>
          </w:p>
          <w:p w14:paraId="23B1D831" w14:textId="77777777" w:rsidR="00A3000A" w:rsidRPr="007F1923" w:rsidRDefault="00A3000A" w:rsidP="00BE5C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限度額</w:t>
            </w:r>
            <w:r>
              <w:rPr>
                <w:sz w:val="20"/>
                <w:szCs w:val="20"/>
              </w:rPr>
              <w:t>500,000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協働部門</w:t>
            </w:r>
            <w:r>
              <w:rPr>
                <w:sz w:val="20"/>
                <w:szCs w:val="20"/>
              </w:rPr>
              <w:t>)</w:t>
            </w:r>
          </w:p>
        </w:tc>
      </w:tr>
      <w:tr w:rsidR="00DF08FB" w14:paraId="158C4D85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</w:tcPr>
          <w:p w14:paraId="6B37F19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その他の収入</w:t>
            </w:r>
          </w:p>
        </w:tc>
        <w:tc>
          <w:tcPr>
            <w:tcW w:w="1417" w:type="dxa"/>
          </w:tcPr>
          <w:p w14:paraId="5C3D3EF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4A4B03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D081F5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BA6464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4E2380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15665CD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4286AD26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3AD6FB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FA44C7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0D169B3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74E78E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8813EE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2008214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1A8C536D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692A1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合計　　　③</w:t>
            </w:r>
          </w:p>
        </w:tc>
        <w:tc>
          <w:tcPr>
            <w:tcW w:w="1417" w:type="dxa"/>
          </w:tcPr>
          <w:p w14:paraId="218024E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C153B8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599F3B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E28E5B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83D5575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14:paraId="488B1DB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収入合計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①＋②＋③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>④</w:t>
            </w:r>
          </w:p>
        </w:tc>
        <w:tc>
          <w:tcPr>
            <w:tcW w:w="1417" w:type="dxa"/>
          </w:tcPr>
          <w:p w14:paraId="1C00F21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B55388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F672FE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74A63B4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54043FBF" w14:textId="77777777" w:rsidR="00DF08FB" w:rsidRDefault="00DF08FB" w:rsidP="00DF08FB">
      <w:pPr>
        <w:rPr>
          <w:sz w:val="20"/>
          <w:szCs w:val="20"/>
        </w:rPr>
      </w:pPr>
    </w:p>
    <w:p w14:paraId="420E5ED9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C598A37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</w:t>
      </w:r>
    </w:p>
    <w:p w14:paraId="52184296" w14:textId="77777777" w:rsidR="00DF08FB" w:rsidRDefault="00DF08FB" w:rsidP="00DF08F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DF08FB" w14:paraId="2541CAD8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07BF4FD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1417" w:type="dxa"/>
          </w:tcPr>
          <w:p w14:paraId="516661F7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予算額</w:t>
            </w:r>
          </w:p>
        </w:tc>
        <w:tc>
          <w:tcPr>
            <w:tcW w:w="1417" w:type="dxa"/>
          </w:tcPr>
          <w:p w14:paraId="5FC9146C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支出済額</w:t>
            </w:r>
          </w:p>
          <w:p w14:paraId="40216F51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1417" w:type="dxa"/>
          </w:tcPr>
          <w:p w14:paraId="5DB84879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差引増減</w:t>
            </w:r>
          </w:p>
        </w:tc>
        <w:tc>
          <w:tcPr>
            <w:tcW w:w="1417" w:type="dxa"/>
          </w:tcPr>
          <w:p w14:paraId="01C11FD4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  <w:r>
              <w:rPr>
                <w:rFonts w:hint="eastAsia"/>
                <w:sz w:val="19"/>
                <w:szCs w:val="19"/>
              </w:rPr>
              <w:t>の内</w:t>
            </w:r>
          </w:p>
          <w:p w14:paraId="68EEC1A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補助対象経費</w:t>
            </w:r>
          </w:p>
        </w:tc>
        <w:tc>
          <w:tcPr>
            <w:tcW w:w="1417" w:type="dxa"/>
          </w:tcPr>
          <w:p w14:paraId="2A8757D8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積算根拠</w:t>
            </w:r>
          </w:p>
        </w:tc>
      </w:tr>
      <w:tr w:rsidR="00DF08FB" w14:paraId="65208F9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680F7DF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5610B4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6F9AD3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3778A8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C0910B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2D3098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A157E90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2D30E1F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759288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274A98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09925E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E507BD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0ABCE4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79514A2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55A5556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2CAD46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7A43F1F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BA5D26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3851B5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477EB9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4F5E733F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5D45677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A9F073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1E396C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31D129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D5DDAD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04A1D46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519239B4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75780D1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99AA64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CE924B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773177A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FC874A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0830C21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A96056D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71BC905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9F9832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428BE8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A22926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B56F38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1C841E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540645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285B08C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76BAC0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08B27EA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2B2844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58A1C1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E649F4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2B4CD12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7255C10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EDC2E6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FEDB44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D2A203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7422098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8D4B1C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47757239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1D2C2B1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支出合計　　⑤</w:t>
            </w:r>
          </w:p>
        </w:tc>
        <w:tc>
          <w:tcPr>
            <w:tcW w:w="1417" w:type="dxa"/>
          </w:tcPr>
          <w:p w14:paraId="427D0B0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21C31C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EAE884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8AE84E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⑥</w:t>
            </w:r>
          </w:p>
        </w:tc>
        <w:tc>
          <w:tcPr>
            <w:tcW w:w="1417" w:type="dxa"/>
          </w:tcPr>
          <w:p w14:paraId="4A2D507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7FABD1FD" w14:textId="77777777" w:rsidR="00DF08FB" w:rsidRDefault="00DF08FB" w:rsidP="00DF08FB">
      <w:pPr>
        <w:rPr>
          <w:sz w:val="20"/>
          <w:szCs w:val="20"/>
        </w:rPr>
      </w:pPr>
    </w:p>
    <w:p w14:paraId="7DA3DC94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2521BC5" w14:textId="77777777" w:rsidR="00DF08FB" w:rsidRDefault="00830175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sectPr w:rsidR="00DF08FB" w:rsidSect="00A92A61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998E" w14:textId="77777777" w:rsidR="00222CBA" w:rsidRDefault="00222CBA" w:rsidP="00B83075">
      <w:r>
        <w:separator/>
      </w:r>
    </w:p>
  </w:endnote>
  <w:endnote w:type="continuationSeparator" w:id="0">
    <w:p w14:paraId="4C00E2C1" w14:textId="77777777" w:rsidR="00222CBA" w:rsidRDefault="00222CBA" w:rsidP="00B8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C729" w14:textId="77777777" w:rsidR="00222CBA" w:rsidRDefault="00222CBA" w:rsidP="00B83075">
      <w:r>
        <w:separator/>
      </w:r>
    </w:p>
  </w:footnote>
  <w:footnote w:type="continuationSeparator" w:id="0">
    <w:p w14:paraId="5BD0170F" w14:textId="77777777" w:rsidR="00222CBA" w:rsidRDefault="00222CBA" w:rsidP="00B8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42F03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B28DA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A497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EAD7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48AA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4FC24B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A0B39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6C74A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5EE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2C9C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EE7BED"/>
    <w:multiLevelType w:val="hybridMultilevel"/>
    <w:tmpl w:val="DB6E954E"/>
    <w:lvl w:ilvl="0" w:tplc="E9F861BC">
      <w:start w:val="1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1" w15:restartNumberingAfterBreak="0">
    <w:nsid w:val="0459032D"/>
    <w:multiLevelType w:val="hybridMultilevel"/>
    <w:tmpl w:val="0DBC2DD0"/>
    <w:lvl w:ilvl="0" w:tplc="7FC425D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6800C2A"/>
    <w:multiLevelType w:val="hybridMultilevel"/>
    <w:tmpl w:val="F38AADBC"/>
    <w:lvl w:ilvl="0" w:tplc="0952E28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0C496BCB"/>
    <w:multiLevelType w:val="hybridMultilevel"/>
    <w:tmpl w:val="940E791C"/>
    <w:lvl w:ilvl="0" w:tplc="702806AE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32D4DDF"/>
    <w:multiLevelType w:val="hybridMultilevel"/>
    <w:tmpl w:val="26E8E09A"/>
    <w:lvl w:ilvl="0" w:tplc="2624939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3C8759F"/>
    <w:multiLevelType w:val="hybridMultilevel"/>
    <w:tmpl w:val="2E0039A4"/>
    <w:lvl w:ilvl="0" w:tplc="C6FA1D1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278311A1"/>
    <w:multiLevelType w:val="hybridMultilevel"/>
    <w:tmpl w:val="28046400"/>
    <w:lvl w:ilvl="0" w:tplc="A880AF1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F631653"/>
    <w:multiLevelType w:val="hybridMultilevel"/>
    <w:tmpl w:val="876A75AC"/>
    <w:lvl w:ilvl="0" w:tplc="0316BC8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FEA5AB2"/>
    <w:multiLevelType w:val="hybridMultilevel"/>
    <w:tmpl w:val="F09AF32A"/>
    <w:lvl w:ilvl="0" w:tplc="6C1E4E58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A2E2CF6"/>
    <w:multiLevelType w:val="hybridMultilevel"/>
    <w:tmpl w:val="9C5CDB6A"/>
    <w:lvl w:ilvl="0" w:tplc="9CE8DE2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CEF6A31"/>
    <w:multiLevelType w:val="hybridMultilevel"/>
    <w:tmpl w:val="E606F50A"/>
    <w:lvl w:ilvl="0" w:tplc="BA5C0534">
      <w:start w:val="1"/>
      <w:numFmt w:val="decimal"/>
      <w:lvlText w:val="(%1)"/>
      <w:lvlJc w:val="left"/>
      <w:pPr>
        <w:ind w:left="73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1" w15:restartNumberingAfterBreak="0">
    <w:nsid w:val="61D9021D"/>
    <w:multiLevelType w:val="hybridMultilevel"/>
    <w:tmpl w:val="4E462216"/>
    <w:lvl w:ilvl="0" w:tplc="483EF882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CC520EB"/>
    <w:multiLevelType w:val="hybridMultilevel"/>
    <w:tmpl w:val="6936D5B2"/>
    <w:lvl w:ilvl="0" w:tplc="65780EF8">
      <w:start w:val="2"/>
      <w:numFmt w:val="decimalEnclosedParen"/>
      <w:lvlText w:val="%1"/>
      <w:lvlJc w:val="left"/>
      <w:pPr>
        <w:tabs>
          <w:tab w:val="num" w:pos="560"/>
        </w:tabs>
        <w:ind w:left="5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3" w15:restartNumberingAfterBreak="0">
    <w:nsid w:val="72C719D5"/>
    <w:multiLevelType w:val="hybridMultilevel"/>
    <w:tmpl w:val="59B27B12"/>
    <w:lvl w:ilvl="0" w:tplc="0CC06880">
      <w:start w:val="2"/>
      <w:numFmt w:val="decimalEnclosedParen"/>
      <w:lvlText w:val="%1"/>
      <w:lvlJc w:val="left"/>
      <w:pPr>
        <w:tabs>
          <w:tab w:val="num" w:pos="560"/>
        </w:tabs>
        <w:ind w:left="5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4" w15:restartNumberingAfterBreak="0">
    <w:nsid w:val="74CE5382"/>
    <w:multiLevelType w:val="hybridMultilevel"/>
    <w:tmpl w:val="4B6CDEBA"/>
    <w:lvl w:ilvl="0" w:tplc="D954EC6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9F320E"/>
    <w:multiLevelType w:val="hybridMultilevel"/>
    <w:tmpl w:val="A492EE80"/>
    <w:lvl w:ilvl="0" w:tplc="2402E7B4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5B16969"/>
    <w:multiLevelType w:val="hybridMultilevel"/>
    <w:tmpl w:val="EC1EDB24"/>
    <w:lvl w:ilvl="0" w:tplc="A50432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6557E12"/>
    <w:multiLevelType w:val="hybridMultilevel"/>
    <w:tmpl w:val="C96EF3CE"/>
    <w:lvl w:ilvl="0" w:tplc="4CD4E28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CE23E9B"/>
    <w:multiLevelType w:val="hybridMultilevel"/>
    <w:tmpl w:val="4A063CAE"/>
    <w:lvl w:ilvl="0" w:tplc="4A74C852">
      <w:start w:val="1"/>
      <w:numFmt w:val="decimalEnclosedParen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11"/>
  </w:num>
  <w:num w:numId="4">
    <w:abstractNumId w:val="27"/>
  </w:num>
  <w:num w:numId="5">
    <w:abstractNumId w:val="25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6"/>
  </w:num>
  <w:num w:numId="15">
    <w:abstractNumId w:val="26"/>
  </w:num>
  <w:num w:numId="16">
    <w:abstractNumId w:val="20"/>
  </w:num>
  <w:num w:numId="17">
    <w:abstractNumId w:val="10"/>
  </w:num>
  <w:num w:numId="18">
    <w:abstractNumId w:val="23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61"/>
    <w:rsid w:val="0003638B"/>
    <w:rsid w:val="000619E8"/>
    <w:rsid w:val="0010752F"/>
    <w:rsid w:val="00114CAC"/>
    <w:rsid w:val="00127D46"/>
    <w:rsid w:val="00131D9D"/>
    <w:rsid w:val="00150A41"/>
    <w:rsid w:val="00166461"/>
    <w:rsid w:val="0017662F"/>
    <w:rsid w:val="00176A2B"/>
    <w:rsid w:val="00182DC0"/>
    <w:rsid w:val="001C656C"/>
    <w:rsid w:val="0021669D"/>
    <w:rsid w:val="00222CBA"/>
    <w:rsid w:val="002263D7"/>
    <w:rsid w:val="002776D3"/>
    <w:rsid w:val="002B2CDE"/>
    <w:rsid w:val="002F458F"/>
    <w:rsid w:val="002F59D8"/>
    <w:rsid w:val="00337518"/>
    <w:rsid w:val="0035643D"/>
    <w:rsid w:val="00377221"/>
    <w:rsid w:val="00382992"/>
    <w:rsid w:val="00383424"/>
    <w:rsid w:val="00397814"/>
    <w:rsid w:val="003A7F4D"/>
    <w:rsid w:val="003B1BE9"/>
    <w:rsid w:val="003B53E4"/>
    <w:rsid w:val="003C0E8E"/>
    <w:rsid w:val="003C42A4"/>
    <w:rsid w:val="003F01EC"/>
    <w:rsid w:val="003F35B6"/>
    <w:rsid w:val="003F690B"/>
    <w:rsid w:val="00403066"/>
    <w:rsid w:val="00420700"/>
    <w:rsid w:val="00440CCF"/>
    <w:rsid w:val="004B65E2"/>
    <w:rsid w:val="004C604A"/>
    <w:rsid w:val="004D1205"/>
    <w:rsid w:val="004D7AFB"/>
    <w:rsid w:val="004E59E5"/>
    <w:rsid w:val="00517882"/>
    <w:rsid w:val="00531FD6"/>
    <w:rsid w:val="00536B67"/>
    <w:rsid w:val="00571A16"/>
    <w:rsid w:val="00571BBA"/>
    <w:rsid w:val="00585435"/>
    <w:rsid w:val="00592970"/>
    <w:rsid w:val="005A092B"/>
    <w:rsid w:val="005F0EB4"/>
    <w:rsid w:val="005F3F73"/>
    <w:rsid w:val="00610925"/>
    <w:rsid w:val="00634B5D"/>
    <w:rsid w:val="00667EBE"/>
    <w:rsid w:val="006C090A"/>
    <w:rsid w:val="006D5FC7"/>
    <w:rsid w:val="006E7E13"/>
    <w:rsid w:val="0071628A"/>
    <w:rsid w:val="007310BD"/>
    <w:rsid w:val="00731BCA"/>
    <w:rsid w:val="007532E8"/>
    <w:rsid w:val="00773532"/>
    <w:rsid w:val="00783A1E"/>
    <w:rsid w:val="007F1923"/>
    <w:rsid w:val="008078FE"/>
    <w:rsid w:val="008145BB"/>
    <w:rsid w:val="00817C56"/>
    <w:rsid w:val="00820295"/>
    <w:rsid w:val="008261BE"/>
    <w:rsid w:val="00830175"/>
    <w:rsid w:val="008314DE"/>
    <w:rsid w:val="008536D1"/>
    <w:rsid w:val="008750DD"/>
    <w:rsid w:val="008A07B7"/>
    <w:rsid w:val="008C0CCF"/>
    <w:rsid w:val="008D0B73"/>
    <w:rsid w:val="008F4F9E"/>
    <w:rsid w:val="00922005"/>
    <w:rsid w:val="00950E2D"/>
    <w:rsid w:val="009A370F"/>
    <w:rsid w:val="009B295D"/>
    <w:rsid w:val="009E7F97"/>
    <w:rsid w:val="009F7F62"/>
    <w:rsid w:val="00A1166E"/>
    <w:rsid w:val="00A3000A"/>
    <w:rsid w:val="00A86AE2"/>
    <w:rsid w:val="00A92A61"/>
    <w:rsid w:val="00A96E0F"/>
    <w:rsid w:val="00AB06CB"/>
    <w:rsid w:val="00AB16EF"/>
    <w:rsid w:val="00AD56A0"/>
    <w:rsid w:val="00AE6C30"/>
    <w:rsid w:val="00B03085"/>
    <w:rsid w:val="00B120C9"/>
    <w:rsid w:val="00B34206"/>
    <w:rsid w:val="00B46C0F"/>
    <w:rsid w:val="00B83075"/>
    <w:rsid w:val="00B94A55"/>
    <w:rsid w:val="00BE15B5"/>
    <w:rsid w:val="00BE5CB3"/>
    <w:rsid w:val="00C069B9"/>
    <w:rsid w:val="00C14927"/>
    <w:rsid w:val="00C35C76"/>
    <w:rsid w:val="00C40343"/>
    <w:rsid w:val="00C403DE"/>
    <w:rsid w:val="00C42EDE"/>
    <w:rsid w:val="00C73A38"/>
    <w:rsid w:val="00D206F4"/>
    <w:rsid w:val="00D31D77"/>
    <w:rsid w:val="00D33D5B"/>
    <w:rsid w:val="00D570E1"/>
    <w:rsid w:val="00D61AF6"/>
    <w:rsid w:val="00DB2B95"/>
    <w:rsid w:val="00DB7D6C"/>
    <w:rsid w:val="00DC4211"/>
    <w:rsid w:val="00DE0698"/>
    <w:rsid w:val="00DE0BD0"/>
    <w:rsid w:val="00DE338A"/>
    <w:rsid w:val="00DF08FB"/>
    <w:rsid w:val="00E21351"/>
    <w:rsid w:val="00E4338A"/>
    <w:rsid w:val="00EA49F5"/>
    <w:rsid w:val="00EC737E"/>
    <w:rsid w:val="00EE7C68"/>
    <w:rsid w:val="00EF25F3"/>
    <w:rsid w:val="00F030EE"/>
    <w:rsid w:val="00F1019E"/>
    <w:rsid w:val="00F17321"/>
    <w:rsid w:val="00F24630"/>
    <w:rsid w:val="00F73148"/>
    <w:rsid w:val="00F86787"/>
    <w:rsid w:val="00FA517D"/>
    <w:rsid w:val="00FA59EB"/>
    <w:rsid w:val="00FA68A7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8F410"/>
  <w14:defaultImageDpi w14:val="0"/>
  <w15:docId w15:val="{CC7F795F-C544-4722-867D-B1F190A7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ＭＳ 明朝" w:hAnsi="Verdana" w:cs="Times New Roman"/>
        <w:kern w:val="2"/>
        <w:sz w:val="21"/>
        <w:szCs w:val="21"/>
        <w:lang w:val="en-US" w:eastAsia="ja-JP" w:bidi="si-LK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70F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92A6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A92A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531FD6"/>
    <w:pPr>
      <w:ind w:leftChars="400" w:left="840"/>
    </w:pPr>
  </w:style>
  <w:style w:type="table" w:styleId="a5">
    <w:name w:val="Table Grid"/>
    <w:basedOn w:val="a1"/>
    <w:uiPriority w:val="99"/>
    <w:rsid w:val="00BE15B5"/>
    <w:rPr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F08FB"/>
    <w:pPr>
      <w:tabs>
        <w:tab w:val="center" w:pos="4252"/>
        <w:tab w:val="right" w:pos="8504"/>
      </w:tabs>
      <w:snapToGrid w:val="0"/>
    </w:pPr>
    <w:rPr>
      <w:rFonts w:ascii="Century" w:hAnsi="Century" w:cs="ＭＳ 明朝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semiHidden/>
    <w:locked/>
    <w:rsid w:val="00DF08FB"/>
    <w:rPr>
      <w:rFonts w:ascii="Century" w:hAnsi="Century" w:cs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F08FB"/>
    <w:pPr>
      <w:tabs>
        <w:tab w:val="center" w:pos="4252"/>
        <w:tab w:val="right" w:pos="8504"/>
      </w:tabs>
      <w:snapToGrid w:val="0"/>
    </w:pPr>
    <w:rPr>
      <w:rFonts w:ascii="Century" w:hAnsi="Century" w:cs="ＭＳ 明朝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semiHidden/>
    <w:locked/>
    <w:rsid w:val="00DF08FB"/>
    <w:rPr>
      <w:rFonts w:ascii="Century" w:hAnsi="Century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5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2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dc:description/>
  <cp:lastModifiedBy>尾髙 七彩</cp:lastModifiedBy>
  <cp:revision>2</cp:revision>
  <cp:lastPrinted>2012-03-09T02:16:00Z</cp:lastPrinted>
  <dcterms:created xsi:type="dcterms:W3CDTF">2023-07-28T07:49:00Z</dcterms:created>
  <dcterms:modified xsi:type="dcterms:W3CDTF">2023-07-28T07:49:00Z</dcterms:modified>
</cp:coreProperties>
</file>